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51" w:rsidRDefault="00D54CF2" w:rsidP="00D54CF2">
      <w:pPr>
        <w:jc w:val="center"/>
        <w:rPr>
          <w:b/>
          <w:sz w:val="40"/>
          <w:szCs w:val="40"/>
        </w:rPr>
      </w:pPr>
      <w:r w:rsidRPr="00D54CF2">
        <w:rPr>
          <w:b/>
          <w:sz w:val="40"/>
          <w:szCs w:val="40"/>
        </w:rPr>
        <w:t>Aðalfundur F</w:t>
      </w:r>
      <w:r w:rsidR="00004A7F">
        <w:rPr>
          <w:b/>
          <w:sz w:val="40"/>
          <w:szCs w:val="40"/>
        </w:rPr>
        <w:t>élags landeigenda í Vaðnesi 2016</w:t>
      </w:r>
    </w:p>
    <w:p w:rsidR="00D54CF2" w:rsidRDefault="00D54CF2" w:rsidP="00D54CF2">
      <w:pPr>
        <w:jc w:val="center"/>
        <w:rPr>
          <w:b/>
          <w:sz w:val="40"/>
          <w:szCs w:val="40"/>
        </w:rPr>
      </w:pPr>
    </w:p>
    <w:p w:rsidR="00D54CF2" w:rsidRDefault="00D54CF2" w:rsidP="00D54CF2">
      <w:pPr>
        <w:rPr>
          <w:sz w:val="40"/>
          <w:szCs w:val="40"/>
        </w:rPr>
      </w:pPr>
      <w:r w:rsidRPr="00D54CF2">
        <w:rPr>
          <w:sz w:val="40"/>
          <w:szCs w:val="40"/>
        </w:rPr>
        <w:t>FUNDARGERÐ</w:t>
      </w:r>
    </w:p>
    <w:p w:rsidR="00D54CF2" w:rsidRDefault="00D54CF2" w:rsidP="00D54CF2">
      <w:pPr>
        <w:rPr>
          <w:sz w:val="40"/>
          <w:szCs w:val="40"/>
        </w:rPr>
      </w:pPr>
    </w:p>
    <w:p w:rsidR="00D54CF2" w:rsidRDefault="00C97580" w:rsidP="00D54CF2">
      <w:pPr>
        <w:rPr>
          <w:sz w:val="40"/>
          <w:szCs w:val="40"/>
        </w:rPr>
      </w:pPr>
      <w:r>
        <w:rPr>
          <w:sz w:val="40"/>
          <w:szCs w:val="40"/>
        </w:rPr>
        <w:t>Dagsetning:  5. j</w:t>
      </w:r>
      <w:r w:rsidR="00D54CF2">
        <w:rPr>
          <w:sz w:val="40"/>
          <w:szCs w:val="40"/>
        </w:rPr>
        <w:t>úní 2016</w:t>
      </w:r>
    </w:p>
    <w:p w:rsidR="00D54CF2" w:rsidRDefault="00D54CF2" w:rsidP="00D54CF2">
      <w:pPr>
        <w:rPr>
          <w:sz w:val="40"/>
          <w:szCs w:val="40"/>
        </w:rPr>
      </w:pPr>
      <w:r>
        <w:rPr>
          <w:sz w:val="40"/>
          <w:szCs w:val="40"/>
        </w:rPr>
        <w:t>Staðsetning: Gamla-Borg í Grímsnesi</w:t>
      </w:r>
    </w:p>
    <w:p w:rsidR="00ED6FB9" w:rsidRDefault="00D54CF2" w:rsidP="00ED6FB9">
      <w:pPr>
        <w:rPr>
          <w:b/>
          <w:sz w:val="40"/>
          <w:szCs w:val="40"/>
        </w:rPr>
      </w:pPr>
      <w:r w:rsidRPr="00D54CF2">
        <w:rPr>
          <w:b/>
          <w:sz w:val="40"/>
          <w:szCs w:val="40"/>
        </w:rPr>
        <w:t>DAGSKRÁ</w:t>
      </w:r>
    </w:p>
    <w:p w:rsidR="00ED6FB9" w:rsidRDefault="00ED6FB9" w:rsidP="00ED6FB9">
      <w:pPr>
        <w:rPr>
          <w:sz w:val="32"/>
          <w:szCs w:val="32"/>
        </w:rPr>
      </w:pPr>
      <w:r w:rsidRPr="00ED6FB9">
        <w:rPr>
          <w:sz w:val="32"/>
          <w:szCs w:val="32"/>
        </w:rPr>
        <w:t>Dagskrá</w:t>
      </w:r>
      <w:r w:rsidR="00C97580">
        <w:rPr>
          <w:sz w:val="32"/>
          <w:szCs w:val="32"/>
        </w:rPr>
        <w:t xml:space="preserve"> aðalfundar</w:t>
      </w:r>
      <w:r>
        <w:rPr>
          <w:sz w:val="32"/>
          <w:szCs w:val="32"/>
        </w:rPr>
        <w:t xml:space="preserve"> samkvæmt samþykktum félagsins:</w:t>
      </w:r>
    </w:p>
    <w:p w:rsidR="00ED6FB9" w:rsidRDefault="00ED6FB9" w:rsidP="00ED6FB9">
      <w:pPr>
        <w:pStyle w:val="ListParagraph"/>
        <w:numPr>
          <w:ilvl w:val="0"/>
          <w:numId w:val="4"/>
        </w:numPr>
        <w:rPr>
          <w:sz w:val="32"/>
          <w:szCs w:val="32"/>
        </w:rPr>
      </w:pPr>
      <w:r>
        <w:rPr>
          <w:sz w:val="32"/>
          <w:szCs w:val="32"/>
        </w:rPr>
        <w:t xml:space="preserve"> Skýrsla stjórnar</w:t>
      </w:r>
    </w:p>
    <w:p w:rsidR="00ED6FB9" w:rsidRDefault="00ED6FB9" w:rsidP="00ED6FB9">
      <w:pPr>
        <w:pStyle w:val="ListParagraph"/>
        <w:numPr>
          <w:ilvl w:val="0"/>
          <w:numId w:val="4"/>
        </w:numPr>
        <w:rPr>
          <w:sz w:val="32"/>
          <w:szCs w:val="32"/>
        </w:rPr>
      </w:pPr>
      <w:r>
        <w:rPr>
          <w:sz w:val="32"/>
          <w:szCs w:val="32"/>
        </w:rPr>
        <w:t xml:space="preserve"> Framlagning ársreiknings</w:t>
      </w:r>
    </w:p>
    <w:p w:rsidR="00ED6FB9" w:rsidRDefault="00ED6FB9" w:rsidP="00ED6FB9">
      <w:pPr>
        <w:pStyle w:val="ListParagraph"/>
        <w:numPr>
          <w:ilvl w:val="0"/>
          <w:numId w:val="4"/>
        </w:numPr>
        <w:rPr>
          <w:sz w:val="32"/>
          <w:szCs w:val="32"/>
        </w:rPr>
      </w:pPr>
      <w:r>
        <w:rPr>
          <w:sz w:val="32"/>
          <w:szCs w:val="32"/>
        </w:rPr>
        <w:t xml:space="preserve"> Umræður um skýrslu stjórnar og ársreikning</w:t>
      </w:r>
    </w:p>
    <w:p w:rsidR="00ED6FB9" w:rsidRDefault="00ED6FB9" w:rsidP="00ED6FB9">
      <w:pPr>
        <w:pStyle w:val="ListParagraph"/>
        <w:numPr>
          <w:ilvl w:val="0"/>
          <w:numId w:val="4"/>
        </w:numPr>
        <w:rPr>
          <w:sz w:val="32"/>
          <w:szCs w:val="32"/>
        </w:rPr>
      </w:pPr>
      <w:r>
        <w:rPr>
          <w:sz w:val="32"/>
          <w:szCs w:val="32"/>
        </w:rPr>
        <w:t xml:space="preserve"> Lagabreytingar</w:t>
      </w:r>
    </w:p>
    <w:p w:rsidR="00ED6FB9" w:rsidRDefault="00ED6FB9" w:rsidP="00ED6FB9">
      <w:pPr>
        <w:pStyle w:val="ListParagraph"/>
        <w:numPr>
          <w:ilvl w:val="0"/>
          <w:numId w:val="4"/>
        </w:numPr>
        <w:rPr>
          <w:sz w:val="32"/>
          <w:szCs w:val="32"/>
        </w:rPr>
      </w:pPr>
      <w:r>
        <w:rPr>
          <w:sz w:val="32"/>
          <w:szCs w:val="32"/>
        </w:rPr>
        <w:t xml:space="preserve"> Skýrslur nefnda</w:t>
      </w:r>
    </w:p>
    <w:p w:rsidR="00ED6FB9" w:rsidRDefault="00ED6FB9" w:rsidP="00ED6FB9">
      <w:pPr>
        <w:pStyle w:val="ListParagraph"/>
        <w:numPr>
          <w:ilvl w:val="0"/>
          <w:numId w:val="4"/>
        </w:numPr>
        <w:rPr>
          <w:sz w:val="32"/>
          <w:szCs w:val="32"/>
        </w:rPr>
      </w:pPr>
      <w:r>
        <w:rPr>
          <w:sz w:val="32"/>
          <w:szCs w:val="32"/>
        </w:rPr>
        <w:t xml:space="preserve"> Ákvörðun um árgjald</w:t>
      </w:r>
    </w:p>
    <w:p w:rsidR="00ED6FB9" w:rsidRDefault="00ED6FB9" w:rsidP="00ED6FB9">
      <w:pPr>
        <w:pStyle w:val="ListParagraph"/>
        <w:numPr>
          <w:ilvl w:val="0"/>
          <w:numId w:val="4"/>
        </w:numPr>
        <w:rPr>
          <w:sz w:val="32"/>
          <w:szCs w:val="32"/>
        </w:rPr>
      </w:pPr>
      <w:r>
        <w:rPr>
          <w:sz w:val="32"/>
          <w:szCs w:val="32"/>
        </w:rPr>
        <w:t xml:space="preserve"> Kosning stjórnar</w:t>
      </w:r>
    </w:p>
    <w:p w:rsidR="00ED6FB9" w:rsidRDefault="00C97580" w:rsidP="00ED6FB9">
      <w:pPr>
        <w:pStyle w:val="ListParagraph"/>
        <w:numPr>
          <w:ilvl w:val="0"/>
          <w:numId w:val="4"/>
        </w:numPr>
        <w:rPr>
          <w:sz w:val="32"/>
          <w:szCs w:val="32"/>
        </w:rPr>
      </w:pPr>
      <w:r>
        <w:rPr>
          <w:sz w:val="32"/>
          <w:szCs w:val="32"/>
        </w:rPr>
        <w:t xml:space="preserve"> Kosning skoðunarmanna</w:t>
      </w:r>
    </w:p>
    <w:p w:rsidR="00ED6FB9" w:rsidRDefault="00ED6FB9" w:rsidP="00ED6FB9">
      <w:pPr>
        <w:pStyle w:val="ListParagraph"/>
        <w:numPr>
          <w:ilvl w:val="0"/>
          <w:numId w:val="4"/>
        </w:numPr>
        <w:rPr>
          <w:sz w:val="32"/>
          <w:szCs w:val="32"/>
        </w:rPr>
      </w:pPr>
      <w:r>
        <w:rPr>
          <w:sz w:val="32"/>
          <w:szCs w:val="32"/>
        </w:rPr>
        <w:t xml:space="preserve"> Önnur mál                             </w:t>
      </w:r>
    </w:p>
    <w:p w:rsidR="00ED6FB9" w:rsidRDefault="00ED6FB9" w:rsidP="00E65057">
      <w:pPr>
        <w:spacing w:line="240" w:lineRule="auto"/>
        <w:rPr>
          <w:sz w:val="32"/>
          <w:szCs w:val="32"/>
        </w:rPr>
      </w:pPr>
      <w:r>
        <w:rPr>
          <w:sz w:val="32"/>
          <w:szCs w:val="32"/>
        </w:rPr>
        <w:t>Fundur settur kl. 13:00</w:t>
      </w:r>
    </w:p>
    <w:p w:rsidR="00E65057" w:rsidRDefault="00ED6FB9" w:rsidP="00370331">
      <w:pPr>
        <w:spacing w:after="0" w:line="240" w:lineRule="auto"/>
        <w:rPr>
          <w:sz w:val="32"/>
          <w:szCs w:val="32"/>
        </w:rPr>
      </w:pPr>
      <w:r>
        <w:rPr>
          <w:sz w:val="32"/>
          <w:szCs w:val="32"/>
        </w:rPr>
        <w:t>Formaður félagsins, Þórunn Reynisdóttir, setur fundinn.  Tilnefn</w:t>
      </w:r>
      <w:r w:rsidR="00E65057">
        <w:rPr>
          <w:sz w:val="32"/>
          <w:szCs w:val="32"/>
        </w:rPr>
        <w:t xml:space="preserve">dir eru sem fundarstjóri, Jón Gestur Viggósson og fundarritari, </w:t>
      </w:r>
      <w:r w:rsidR="00E65057" w:rsidRPr="00E65057">
        <w:rPr>
          <w:sz w:val="32"/>
          <w:szCs w:val="32"/>
        </w:rPr>
        <w:t>Steinunn María Jónsdóttir</w:t>
      </w:r>
      <w:r w:rsidR="00E65057">
        <w:rPr>
          <w:sz w:val="32"/>
          <w:szCs w:val="32"/>
        </w:rPr>
        <w:t>.  Fundarstjóri og ritari samþykktir.</w:t>
      </w:r>
    </w:p>
    <w:p w:rsidR="007A4AFD" w:rsidRDefault="007A4AFD" w:rsidP="00370331">
      <w:pPr>
        <w:spacing w:after="0" w:line="240" w:lineRule="auto"/>
        <w:rPr>
          <w:sz w:val="32"/>
          <w:szCs w:val="32"/>
        </w:rPr>
      </w:pPr>
    </w:p>
    <w:p w:rsidR="00370331" w:rsidRDefault="00E65057" w:rsidP="00370331">
      <w:pPr>
        <w:spacing w:after="0" w:line="240" w:lineRule="auto"/>
        <w:rPr>
          <w:sz w:val="32"/>
          <w:szCs w:val="32"/>
        </w:rPr>
      </w:pPr>
      <w:r>
        <w:rPr>
          <w:sz w:val="32"/>
          <w:szCs w:val="32"/>
        </w:rPr>
        <w:t>Fundur samkvæmt dagskrá.</w:t>
      </w:r>
    </w:p>
    <w:p w:rsidR="00370331" w:rsidRDefault="00370331">
      <w:pPr>
        <w:rPr>
          <w:sz w:val="32"/>
          <w:szCs w:val="32"/>
        </w:rPr>
      </w:pPr>
      <w:r>
        <w:rPr>
          <w:sz w:val="32"/>
          <w:szCs w:val="32"/>
        </w:rPr>
        <w:br w:type="page"/>
      </w:r>
    </w:p>
    <w:p w:rsidR="00ED6FB9" w:rsidRPr="00E65057" w:rsidRDefault="00E65057" w:rsidP="00370331">
      <w:pPr>
        <w:pStyle w:val="ListParagraph"/>
        <w:numPr>
          <w:ilvl w:val="0"/>
          <w:numId w:val="5"/>
        </w:numPr>
        <w:spacing w:line="240" w:lineRule="auto"/>
        <w:rPr>
          <w:b/>
          <w:sz w:val="32"/>
          <w:szCs w:val="32"/>
        </w:rPr>
      </w:pPr>
      <w:r w:rsidRPr="00E65057">
        <w:rPr>
          <w:b/>
          <w:sz w:val="32"/>
          <w:szCs w:val="32"/>
        </w:rPr>
        <w:lastRenderedPageBreak/>
        <w:t>Skýrsla stjórnar</w:t>
      </w:r>
      <w:r>
        <w:rPr>
          <w:b/>
          <w:sz w:val="32"/>
          <w:szCs w:val="32"/>
        </w:rPr>
        <w:t xml:space="preserve">  </w:t>
      </w:r>
      <w:r w:rsidRPr="00E65057">
        <w:rPr>
          <w:b/>
          <w:sz w:val="32"/>
          <w:szCs w:val="32"/>
        </w:rPr>
        <w:t xml:space="preserve">                                                                                                      </w:t>
      </w:r>
      <w:r w:rsidR="00ED6FB9" w:rsidRPr="00E65057">
        <w:rPr>
          <w:b/>
          <w:sz w:val="32"/>
          <w:szCs w:val="32"/>
        </w:rPr>
        <w:t xml:space="preserve">                                                                                  </w:t>
      </w:r>
    </w:p>
    <w:p w:rsidR="00D54CF2" w:rsidRDefault="00E65057" w:rsidP="00370331">
      <w:pPr>
        <w:spacing w:line="240" w:lineRule="auto"/>
        <w:rPr>
          <w:sz w:val="32"/>
          <w:szCs w:val="32"/>
        </w:rPr>
      </w:pPr>
      <w:r>
        <w:rPr>
          <w:sz w:val="32"/>
          <w:szCs w:val="32"/>
        </w:rPr>
        <w:t>Þórunn Reynsdóttir, formaður, flytur skýrslu stjórnar.  Framkvæmd hátíðar þarf að breyta.  Ekki er hægt að ætlast til að stjórnarmenn sjái einir alfarið um hátíðina.  Illa hefur gengið að fá vinnufúsar hendur til starfans, þrátt fyrir auglýsingu þess efnis.  Búið er að útvega nýjan lista yfir sumarhúsaeigendur í Vaðnesi.  Einnig hefur heimasíðan verið uppfærð.</w:t>
      </w:r>
    </w:p>
    <w:p w:rsidR="00370331" w:rsidRDefault="00370331" w:rsidP="00370331">
      <w:pPr>
        <w:pStyle w:val="ListParagraph"/>
        <w:numPr>
          <w:ilvl w:val="0"/>
          <w:numId w:val="5"/>
        </w:numPr>
        <w:spacing w:line="240" w:lineRule="auto"/>
        <w:rPr>
          <w:b/>
          <w:sz w:val="32"/>
          <w:szCs w:val="32"/>
        </w:rPr>
      </w:pPr>
      <w:r w:rsidRPr="00370331">
        <w:rPr>
          <w:b/>
          <w:sz w:val="32"/>
          <w:szCs w:val="32"/>
        </w:rPr>
        <w:t>Ársreikningar kynntir</w:t>
      </w:r>
    </w:p>
    <w:p w:rsidR="00370331" w:rsidRDefault="00370331" w:rsidP="00370331">
      <w:pPr>
        <w:spacing w:line="240" w:lineRule="auto"/>
        <w:rPr>
          <w:sz w:val="32"/>
          <w:szCs w:val="32"/>
        </w:rPr>
      </w:pPr>
      <w:r>
        <w:rPr>
          <w:sz w:val="32"/>
          <w:szCs w:val="32"/>
        </w:rPr>
        <w:t>Sigurbjörg Guðmundsdóttir, gjaldkeri, kynnti ársreikninga félagsins.  Þeir voru áritaðir af gjaldkera félagsins (SG) og Ólafi Gestssyni, skoðunarmanni.  Voru ársreikningarnir samþykktir.</w:t>
      </w:r>
    </w:p>
    <w:p w:rsidR="00370331" w:rsidRDefault="00370331" w:rsidP="00370331">
      <w:pPr>
        <w:pStyle w:val="ListParagraph"/>
        <w:numPr>
          <w:ilvl w:val="0"/>
          <w:numId w:val="5"/>
        </w:numPr>
        <w:spacing w:line="240" w:lineRule="auto"/>
        <w:rPr>
          <w:b/>
          <w:sz w:val="32"/>
          <w:szCs w:val="32"/>
        </w:rPr>
      </w:pPr>
      <w:r w:rsidRPr="00370331">
        <w:rPr>
          <w:b/>
          <w:sz w:val="32"/>
          <w:szCs w:val="32"/>
        </w:rPr>
        <w:t>Umræður um skýrslu stjórnar og ársreikning</w:t>
      </w:r>
    </w:p>
    <w:p w:rsidR="007120E1" w:rsidRDefault="00370331" w:rsidP="007120E1">
      <w:pPr>
        <w:spacing w:line="240" w:lineRule="auto"/>
        <w:rPr>
          <w:sz w:val="32"/>
          <w:szCs w:val="32"/>
        </w:rPr>
      </w:pPr>
      <w:r w:rsidRPr="00265A41">
        <w:rPr>
          <w:b/>
          <w:sz w:val="32"/>
          <w:szCs w:val="32"/>
        </w:rPr>
        <w:t>Árni Árnason</w:t>
      </w:r>
      <w:r>
        <w:rPr>
          <w:sz w:val="32"/>
          <w:szCs w:val="32"/>
        </w:rPr>
        <w:t>, lýsir óánægju sinni</w:t>
      </w:r>
      <w:r w:rsidR="003A0A6B">
        <w:rPr>
          <w:sz w:val="32"/>
          <w:szCs w:val="32"/>
        </w:rPr>
        <w:t xml:space="preserve">, þar sem engin hátíð hafi verið haldin sl sumar og þá sérstaklega vegna barnabarnanna.                                             </w:t>
      </w:r>
      <w:r w:rsidR="003A0A6B" w:rsidRPr="00791830">
        <w:rPr>
          <w:b/>
          <w:sz w:val="32"/>
          <w:szCs w:val="32"/>
        </w:rPr>
        <w:t>Jóhann Heiðmundsson</w:t>
      </w:r>
      <w:r w:rsidR="003A0A6B">
        <w:rPr>
          <w:sz w:val="32"/>
          <w:szCs w:val="32"/>
        </w:rPr>
        <w:t>, vill að félagsmenn</w:t>
      </w:r>
      <w:r w:rsidR="00791830">
        <w:rPr>
          <w:sz w:val="32"/>
          <w:szCs w:val="32"/>
        </w:rPr>
        <w:t xml:space="preserve"> séu</w:t>
      </w:r>
      <w:r w:rsidR="003A0A6B">
        <w:rPr>
          <w:sz w:val="32"/>
          <w:szCs w:val="32"/>
        </w:rPr>
        <w:t xml:space="preserve"> virkari og taki þátt í undirbúningi hát</w:t>
      </w:r>
      <w:r w:rsidR="00791830">
        <w:rPr>
          <w:sz w:val="32"/>
          <w:szCs w:val="32"/>
        </w:rPr>
        <w:t xml:space="preserve">íðarinnar.  Vill hvorki brennu né </w:t>
      </w:r>
      <w:r w:rsidR="003A0A6B">
        <w:rPr>
          <w:sz w:val="32"/>
          <w:szCs w:val="32"/>
        </w:rPr>
        <w:t>varðeld af neinu tagi, vegna gífurlegrar eldhættu  vegna mikils og vaxandi gróðurs á svæðinu.</w:t>
      </w:r>
    </w:p>
    <w:p w:rsidR="007120E1" w:rsidRPr="00C2540A" w:rsidRDefault="007120E1" w:rsidP="007120E1">
      <w:pPr>
        <w:pStyle w:val="ListParagraph"/>
        <w:numPr>
          <w:ilvl w:val="0"/>
          <w:numId w:val="5"/>
        </w:numPr>
        <w:spacing w:line="240" w:lineRule="auto"/>
        <w:rPr>
          <w:b/>
          <w:sz w:val="32"/>
          <w:szCs w:val="32"/>
        </w:rPr>
      </w:pPr>
      <w:r w:rsidRPr="00C2540A">
        <w:rPr>
          <w:b/>
          <w:sz w:val="32"/>
          <w:szCs w:val="32"/>
        </w:rPr>
        <w:t>Lagabreytingar</w:t>
      </w:r>
    </w:p>
    <w:p w:rsidR="007120E1" w:rsidRDefault="007120E1" w:rsidP="007120E1">
      <w:pPr>
        <w:spacing w:line="240" w:lineRule="auto"/>
        <w:rPr>
          <w:sz w:val="32"/>
          <w:szCs w:val="32"/>
        </w:rPr>
      </w:pPr>
      <w:r>
        <w:rPr>
          <w:sz w:val="32"/>
          <w:szCs w:val="32"/>
        </w:rPr>
        <w:t>Engar lagabreytingar</w:t>
      </w:r>
    </w:p>
    <w:p w:rsidR="00C2540A" w:rsidRPr="00C2540A" w:rsidRDefault="007120E1" w:rsidP="00C2540A">
      <w:pPr>
        <w:pStyle w:val="ListParagraph"/>
        <w:numPr>
          <w:ilvl w:val="0"/>
          <w:numId w:val="5"/>
        </w:numPr>
        <w:spacing w:line="240" w:lineRule="auto"/>
        <w:rPr>
          <w:b/>
          <w:sz w:val="32"/>
          <w:szCs w:val="32"/>
        </w:rPr>
      </w:pPr>
      <w:r w:rsidRPr="00C2540A">
        <w:rPr>
          <w:b/>
          <w:sz w:val="32"/>
          <w:szCs w:val="32"/>
        </w:rPr>
        <w:t>Skýrslur nefnda</w:t>
      </w:r>
    </w:p>
    <w:p w:rsidR="00C2540A" w:rsidRDefault="003A0A6B" w:rsidP="00C2540A">
      <w:pPr>
        <w:spacing w:line="240" w:lineRule="auto"/>
        <w:rPr>
          <w:sz w:val="32"/>
          <w:szCs w:val="32"/>
        </w:rPr>
      </w:pPr>
      <w:r w:rsidRPr="007120E1">
        <w:rPr>
          <w:b/>
          <w:sz w:val="32"/>
          <w:szCs w:val="32"/>
        </w:rPr>
        <w:t>Símon Wiium,</w:t>
      </w:r>
      <w:r>
        <w:rPr>
          <w:sz w:val="32"/>
          <w:szCs w:val="32"/>
        </w:rPr>
        <w:t xml:space="preserve"> formaður veganefndar </w:t>
      </w:r>
      <w:r w:rsidRPr="007120E1">
        <w:rPr>
          <w:b/>
          <w:sz w:val="32"/>
          <w:szCs w:val="32"/>
        </w:rPr>
        <w:t>Mosabraut/Hrauntröð</w:t>
      </w:r>
      <w:r>
        <w:rPr>
          <w:sz w:val="32"/>
          <w:szCs w:val="32"/>
        </w:rPr>
        <w:t xml:space="preserve">.  Búnir að stofna nýtt félag.  Hafa verið dugleg að framkvæma.  Bundið slitlag,  öflug myndavél og rafmagnshlið komið.  Ásamt reglulegum snjómokstri allan veturinn.  </w:t>
      </w:r>
      <w:r w:rsidRPr="007120E1">
        <w:rPr>
          <w:b/>
          <w:sz w:val="32"/>
          <w:szCs w:val="32"/>
        </w:rPr>
        <w:t>Jón Gestur</w:t>
      </w:r>
      <w:r>
        <w:rPr>
          <w:sz w:val="32"/>
          <w:szCs w:val="32"/>
        </w:rPr>
        <w:t xml:space="preserve"> er formaður </w:t>
      </w:r>
      <w:r w:rsidR="00AB1022">
        <w:rPr>
          <w:sz w:val="32"/>
          <w:szCs w:val="32"/>
        </w:rPr>
        <w:t xml:space="preserve">veganefndar </w:t>
      </w:r>
      <w:r w:rsidR="00AB1022" w:rsidRPr="007120E1">
        <w:rPr>
          <w:b/>
          <w:sz w:val="32"/>
          <w:szCs w:val="32"/>
        </w:rPr>
        <w:t>Kjalbrautar</w:t>
      </w:r>
      <w:r w:rsidR="00AB1022">
        <w:rPr>
          <w:sz w:val="32"/>
          <w:szCs w:val="32"/>
        </w:rPr>
        <w:t>.  Þar hafa ekki átt sér stað miklar framkvæmdir</w:t>
      </w:r>
      <w:r w:rsidR="00AB1022" w:rsidRPr="00C2540A">
        <w:rPr>
          <w:b/>
          <w:sz w:val="32"/>
          <w:szCs w:val="32"/>
        </w:rPr>
        <w:t xml:space="preserve">. </w:t>
      </w:r>
      <w:r w:rsidR="00E57DE0">
        <w:rPr>
          <w:b/>
          <w:sz w:val="32"/>
          <w:szCs w:val="32"/>
        </w:rPr>
        <w:t>Garðar Siggeirsson,</w:t>
      </w:r>
      <w:r w:rsidR="00E57DE0">
        <w:rPr>
          <w:sz w:val="32"/>
          <w:szCs w:val="32"/>
        </w:rPr>
        <w:t xml:space="preserve"> tjáði okkur að frumbyggjarnir hafi borað eftir heitu og köldu vatni og framkvæmt allt sjálfir.</w:t>
      </w:r>
      <w:r w:rsidR="00AB1022" w:rsidRPr="00C2540A">
        <w:rPr>
          <w:b/>
          <w:sz w:val="32"/>
          <w:szCs w:val="32"/>
        </w:rPr>
        <w:t xml:space="preserve"> Guðjón</w:t>
      </w:r>
      <w:r w:rsidR="00AB1022">
        <w:rPr>
          <w:sz w:val="32"/>
          <w:szCs w:val="32"/>
        </w:rPr>
        <w:t xml:space="preserve"> </w:t>
      </w:r>
      <w:r w:rsidR="00AB1022" w:rsidRPr="00C2540A">
        <w:rPr>
          <w:b/>
          <w:sz w:val="32"/>
          <w:szCs w:val="32"/>
        </w:rPr>
        <w:t>Oddsson</w:t>
      </w:r>
      <w:r w:rsidR="00AB1022">
        <w:rPr>
          <w:sz w:val="32"/>
          <w:szCs w:val="32"/>
        </w:rPr>
        <w:t>, heftur setið flesta fundi félagsins frá upphafi.  Hann upplýsti fun</w:t>
      </w:r>
      <w:r w:rsidR="00C2540A">
        <w:rPr>
          <w:sz w:val="32"/>
          <w:szCs w:val="32"/>
        </w:rPr>
        <w:t>d</w:t>
      </w:r>
      <w:r w:rsidR="00AB1022">
        <w:rPr>
          <w:sz w:val="32"/>
          <w:szCs w:val="32"/>
        </w:rPr>
        <w:t>argesti um að Vaðnesfélagið lét malbika</w:t>
      </w:r>
      <w:r w:rsidR="00C2540A">
        <w:rPr>
          <w:sz w:val="32"/>
          <w:szCs w:val="32"/>
        </w:rPr>
        <w:t xml:space="preserve"> veginn frá Vaðnesafleggjaranum, </w:t>
      </w:r>
      <w:r w:rsidR="00AB1022">
        <w:rPr>
          <w:sz w:val="32"/>
          <w:szCs w:val="32"/>
        </w:rPr>
        <w:t xml:space="preserve">á sínum tíma. Sumarhúsaeigendur við </w:t>
      </w:r>
      <w:r w:rsidR="00AB1022" w:rsidRPr="00C2540A">
        <w:rPr>
          <w:b/>
          <w:sz w:val="32"/>
          <w:szCs w:val="32"/>
        </w:rPr>
        <w:t>Hvítárbraut og Borgarhólsbraut</w:t>
      </w:r>
      <w:r w:rsidR="00AB1022">
        <w:rPr>
          <w:sz w:val="32"/>
          <w:szCs w:val="32"/>
        </w:rPr>
        <w:t xml:space="preserve"> stóðu </w:t>
      </w:r>
      <w:r w:rsidR="00AB1022">
        <w:rPr>
          <w:sz w:val="32"/>
          <w:szCs w:val="32"/>
        </w:rPr>
        <w:lastRenderedPageBreak/>
        <w:t>að öllum framkvæmdum sjálf í byrjun.  Hvatti hann til betri umgengni um gámana við Vaðnesveginn, en þar hafi verið misbrestur á.  Þeir hafi verið fullir af mótatimbri og garðaúrgangi, en hvorutveggja er stranglega bannað að setja í gámana (aðeins heimilissorp).  Stutt er að fara í gámastöðina á Seyðishólum.  Stön</w:t>
      </w:r>
      <w:r w:rsidR="007120E1">
        <w:rPr>
          <w:sz w:val="32"/>
          <w:szCs w:val="32"/>
        </w:rPr>
        <w:t>dum saman, þá erum við sterkari.</w:t>
      </w:r>
    </w:p>
    <w:p w:rsidR="00C2540A" w:rsidRDefault="00C2540A" w:rsidP="00C2540A">
      <w:pPr>
        <w:pStyle w:val="ListParagraph"/>
        <w:numPr>
          <w:ilvl w:val="0"/>
          <w:numId w:val="5"/>
        </w:numPr>
        <w:spacing w:line="240" w:lineRule="auto"/>
        <w:rPr>
          <w:b/>
          <w:sz w:val="32"/>
          <w:szCs w:val="32"/>
        </w:rPr>
      </w:pPr>
      <w:r w:rsidRPr="00C2540A">
        <w:rPr>
          <w:b/>
          <w:sz w:val="32"/>
          <w:szCs w:val="32"/>
        </w:rPr>
        <w:t>Ákvörðun um árgjald</w:t>
      </w:r>
    </w:p>
    <w:p w:rsidR="00C2540A" w:rsidRDefault="00C2540A" w:rsidP="00C2540A">
      <w:pPr>
        <w:spacing w:line="240" w:lineRule="auto"/>
        <w:rPr>
          <w:sz w:val="32"/>
          <w:szCs w:val="32"/>
        </w:rPr>
      </w:pPr>
      <w:r>
        <w:rPr>
          <w:sz w:val="32"/>
          <w:szCs w:val="32"/>
        </w:rPr>
        <w:t>Samþykkt var óbreytt árgjald þ.e. 4.000.- þar af 2.000,- skyldugreiðsla til Landsambands sumahúsaeigenda.</w:t>
      </w:r>
    </w:p>
    <w:p w:rsidR="00C2540A" w:rsidRDefault="00C2540A" w:rsidP="00C2540A">
      <w:pPr>
        <w:pStyle w:val="ListParagraph"/>
        <w:numPr>
          <w:ilvl w:val="0"/>
          <w:numId w:val="5"/>
        </w:numPr>
        <w:spacing w:line="240" w:lineRule="auto"/>
        <w:rPr>
          <w:b/>
          <w:sz w:val="32"/>
          <w:szCs w:val="32"/>
        </w:rPr>
      </w:pPr>
      <w:r w:rsidRPr="00C2540A">
        <w:rPr>
          <w:b/>
          <w:sz w:val="32"/>
          <w:szCs w:val="32"/>
        </w:rPr>
        <w:t>Kosning stjórnar.</w:t>
      </w:r>
    </w:p>
    <w:p w:rsidR="00A803A5" w:rsidRDefault="00C2540A" w:rsidP="00C2540A">
      <w:pPr>
        <w:spacing w:line="240" w:lineRule="auto"/>
        <w:rPr>
          <w:sz w:val="32"/>
          <w:szCs w:val="32"/>
        </w:rPr>
      </w:pPr>
      <w:r>
        <w:rPr>
          <w:sz w:val="32"/>
          <w:szCs w:val="32"/>
        </w:rPr>
        <w:t xml:space="preserve">Auglýst var eftir </w:t>
      </w:r>
      <w:r w:rsidR="00A803A5">
        <w:rPr>
          <w:sz w:val="32"/>
          <w:szCs w:val="32"/>
        </w:rPr>
        <w:t>nýju fólki í stjórn félagsins.  Einungis einn bauð fram krafta sína,  Símon Wiium.  Bauð hann sig fram sem meðstjórnanda. Og var hann samþykktur.</w:t>
      </w:r>
    </w:p>
    <w:p w:rsidR="00A803A5" w:rsidRDefault="00A803A5" w:rsidP="00C2540A">
      <w:pPr>
        <w:spacing w:line="240" w:lineRule="auto"/>
        <w:rPr>
          <w:sz w:val="32"/>
          <w:szCs w:val="32"/>
        </w:rPr>
      </w:pPr>
      <w:r>
        <w:rPr>
          <w:sz w:val="32"/>
          <w:szCs w:val="32"/>
        </w:rPr>
        <w:t>Þar sem fleiri gáfu ekki kost á sér, er stjórn félagsins því þannig skipuð:</w:t>
      </w:r>
    </w:p>
    <w:p w:rsidR="00E43471" w:rsidRDefault="00A803A5" w:rsidP="00C2540A">
      <w:pPr>
        <w:spacing w:line="240" w:lineRule="auto"/>
        <w:rPr>
          <w:sz w:val="32"/>
          <w:szCs w:val="32"/>
        </w:rPr>
      </w:pPr>
      <w:r>
        <w:rPr>
          <w:sz w:val="32"/>
          <w:szCs w:val="32"/>
        </w:rPr>
        <w:t>Þórunn Reynisdóttir, formaður</w:t>
      </w:r>
      <w:r w:rsidR="00E43471">
        <w:rPr>
          <w:sz w:val="32"/>
          <w:szCs w:val="32"/>
        </w:rPr>
        <w:t>, Borgarhólsbraut 2</w:t>
      </w:r>
    </w:p>
    <w:p w:rsidR="00A803A5" w:rsidRPr="00C2540A" w:rsidRDefault="00A803A5" w:rsidP="00C2540A">
      <w:pPr>
        <w:spacing w:line="240" w:lineRule="auto"/>
        <w:rPr>
          <w:sz w:val="32"/>
          <w:szCs w:val="32"/>
        </w:rPr>
      </w:pPr>
      <w:r>
        <w:rPr>
          <w:sz w:val="32"/>
          <w:szCs w:val="32"/>
        </w:rPr>
        <w:t xml:space="preserve">Jón Gestur Viggósson, Kjalbraut 9a             </w:t>
      </w:r>
      <w:r>
        <w:rPr>
          <w:sz w:val="32"/>
          <w:szCs w:val="32"/>
        </w:rPr>
        <w:tab/>
      </w:r>
      <w:r>
        <w:rPr>
          <w:sz w:val="32"/>
          <w:szCs w:val="32"/>
        </w:rPr>
        <w:tab/>
      </w:r>
      <w:r>
        <w:rPr>
          <w:sz w:val="32"/>
          <w:szCs w:val="32"/>
        </w:rPr>
        <w:tab/>
      </w:r>
      <w:r>
        <w:rPr>
          <w:sz w:val="32"/>
          <w:szCs w:val="32"/>
        </w:rPr>
        <w:tab/>
      </w:r>
      <w:r>
        <w:rPr>
          <w:sz w:val="32"/>
          <w:szCs w:val="32"/>
        </w:rPr>
        <w:tab/>
        <w:t xml:space="preserve">                                                                                                                     </w:t>
      </w:r>
    </w:p>
    <w:p w:rsidR="00C2540A" w:rsidRDefault="00A803A5" w:rsidP="00A803A5">
      <w:pPr>
        <w:spacing w:line="240" w:lineRule="auto"/>
        <w:rPr>
          <w:sz w:val="32"/>
          <w:szCs w:val="32"/>
        </w:rPr>
      </w:pPr>
      <w:r>
        <w:rPr>
          <w:sz w:val="32"/>
          <w:szCs w:val="32"/>
        </w:rPr>
        <w:t>Sigurbjörg Guðmundsdóttir, Höfðabraut 8</w:t>
      </w:r>
    </w:p>
    <w:p w:rsidR="00E43471" w:rsidRDefault="00A803A5" w:rsidP="00A803A5">
      <w:pPr>
        <w:spacing w:line="240" w:lineRule="auto"/>
        <w:rPr>
          <w:sz w:val="32"/>
          <w:szCs w:val="32"/>
        </w:rPr>
      </w:pPr>
      <w:r>
        <w:rPr>
          <w:sz w:val="32"/>
          <w:szCs w:val="32"/>
        </w:rPr>
        <w:t xml:space="preserve">Steinunn María Jónsdóttir, Hvítárbraut 36, gaf kost á sér eitt ár enn </w:t>
      </w:r>
    </w:p>
    <w:p w:rsidR="00A803A5" w:rsidRDefault="00E43471" w:rsidP="00A803A5">
      <w:pPr>
        <w:spacing w:line="240" w:lineRule="auto"/>
        <w:rPr>
          <w:sz w:val="32"/>
          <w:szCs w:val="32"/>
        </w:rPr>
      </w:pPr>
      <w:r>
        <w:rPr>
          <w:sz w:val="32"/>
          <w:szCs w:val="32"/>
        </w:rPr>
        <w:t>Símon Wiium</w:t>
      </w:r>
      <w:r w:rsidR="00791830">
        <w:rPr>
          <w:sz w:val="32"/>
          <w:szCs w:val="32"/>
        </w:rPr>
        <w:t>, Mosabraut 5</w:t>
      </w:r>
    </w:p>
    <w:p w:rsidR="00E43471" w:rsidRPr="00BC66DF" w:rsidRDefault="00E43471" w:rsidP="00E43471">
      <w:pPr>
        <w:pStyle w:val="ListParagraph"/>
        <w:numPr>
          <w:ilvl w:val="0"/>
          <w:numId w:val="5"/>
        </w:numPr>
        <w:spacing w:line="240" w:lineRule="auto"/>
        <w:rPr>
          <w:b/>
          <w:sz w:val="32"/>
          <w:szCs w:val="32"/>
        </w:rPr>
      </w:pPr>
      <w:r w:rsidRPr="00BC66DF">
        <w:rPr>
          <w:b/>
          <w:sz w:val="32"/>
          <w:szCs w:val="32"/>
        </w:rPr>
        <w:t xml:space="preserve">Kosning </w:t>
      </w:r>
      <w:r w:rsidR="00791830">
        <w:rPr>
          <w:b/>
          <w:sz w:val="32"/>
          <w:szCs w:val="32"/>
        </w:rPr>
        <w:t>skoðunarmanna</w:t>
      </w:r>
    </w:p>
    <w:p w:rsidR="00E43471" w:rsidRDefault="00E43471" w:rsidP="00E43471">
      <w:pPr>
        <w:spacing w:line="240" w:lineRule="auto"/>
        <w:rPr>
          <w:sz w:val="32"/>
          <w:szCs w:val="32"/>
        </w:rPr>
      </w:pPr>
      <w:r>
        <w:rPr>
          <w:sz w:val="32"/>
          <w:szCs w:val="32"/>
        </w:rPr>
        <w:t>Samþykktur var Ólafur Gestsson, skoðunarmaður</w:t>
      </w:r>
    </w:p>
    <w:p w:rsidR="00E43471" w:rsidRPr="00BC66DF" w:rsidRDefault="00E43471" w:rsidP="00E43471">
      <w:pPr>
        <w:pStyle w:val="ListParagraph"/>
        <w:numPr>
          <w:ilvl w:val="0"/>
          <w:numId w:val="5"/>
        </w:numPr>
        <w:spacing w:line="240" w:lineRule="auto"/>
        <w:rPr>
          <w:b/>
          <w:sz w:val="32"/>
          <w:szCs w:val="32"/>
        </w:rPr>
      </w:pPr>
      <w:r w:rsidRPr="00BC66DF">
        <w:rPr>
          <w:b/>
          <w:sz w:val="32"/>
          <w:szCs w:val="32"/>
        </w:rPr>
        <w:t>Önnur mál</w:t>
      </w:r>
    </w:p>
    <w:p w:rsidR="00BC66DF" w:rsidRDefault="00E43471" w:rsidP="00E43471">
      <w:pPr>
        <w:spacing w:line="240" w:lineRule="auto"/>
        <w:rPr>
          <w:sz w:val="32"/>
          <w:szCs w:val="32"/>
        </w:rPr>
      </w:pPr>
      <w:r>
        <w:rPr>
          <w:sz w:val="32"/>
          <w:szCs w:val="32"/>
        </w:rPr>
        <w:t>Jón Gestur, veltir fyrir sér tilverurétti félagsins – betra er að hafa þrýstihóp í stærri málum.  Guðríður Efri-Markabraut segir að vegurinn hjá þeim sé ekki drullusvað, þó ekki sé búið að malbika enn.  Þegar hún var formaður, fann hún fyrir þverrandi áhuga sumarhúsaeigenda á félaginu.  Mette, tók til máls</w:t>
      </w:r>
      <w:r w:rsidR="00E57DE0">
        <w:rPr>
          <w:sz w:val="32"/>
          <w:szCs w:val="32"/>
        </w:rPr>
        <w:t xml:space="preserve">, þegar hún fór í stjórn þá tóku þau </w:t>
      </w:r>
      <w:r w:rsidR="00E57DE0">
        <w:rPr>
          <w:sz w:val="32"/>
          <w:szCs w:val="32"/>
        </w:rPr>
        <w:lastRenderedPageBreak/>
        <w:t>hjónin uppá að setja tjaldið upp, sækja kamrana og vin</w:t>
      </w:r>
      <w:r w:rsidR="00BC66DF">
        <w:rPr>
          <w:sz w:val="32"/>
          <w:szCs w:val="32"/>
        </w:rPr>
        <w:t xml:space="preserve">na </w:t>
      </w:r>
      <w:r w:rsidR="00E57DE0">
        <w:rPr>
          <w:sz w:val="32"/>
          <w:szCs w:val="32"/>
        </w:rPr>
        <w:t xml:space="preserve">í veitingasölunni frítt.  En svo hefði það ekki verið áður. </w:t>
      </w:r>
      <w:r w:rsidR="00285E73">
        <w:rPr>
          <w:sz w:val="32"/>
          <w:szCs w:val="32"/>
        </w:rPr>
        <w:t xml:space="preserve">Greitt hafi verið fyrir alla þessa liði hér áður fyrr.  Þessi tilhögun gengur ekki lengur. </w:t>
      </w:r>
      <w:r w:rsidR="00E57DE0">
        <w:rPr>
          <w:sz w:val="32"/>
          <w:szCs w:val="32"/>
        </w:rPr>
        <w:t xml:space="preserve"> Haraldur Friðriksson tók til máls og vill láta útrýma lúpínu.  Þarf að hafa samband við vegagerðina eða skógræktina, til að slá.  Garðar Siggeirsson, vill</w:t>
      </w:r>
      <w:r w:rsidR="00285E73">
        <w:rPr>
          <w:sz w:val="32"/>
          <w:szCs w:val="32"/>
        </w:rPr>
        <w:t xml:space="preserve"> banna dróna á svæðinu.  Jóhanni </w:t>
      </w:r>
      <w:r w:rsidR="00E57DE0">
        <w:rPr>
          <w:sz w:val="32"/>
          <w:szCs w:val="32"/>
        </w:rPr>
        <w:t>Heiðmundss</w:t>
      </w:r>
      <w:r w:rsidR="00285E73">
        <w:rPr>
          <w:sz w:val="32"/>
          <w:szCs w:val="32"/>
        </w:rPr>
        <w:t>yni finns</w:t>
      </w:r>
      <w:r w:rsidR="00E57DE0">
        <w:rPr>
          <w:sz w:val="32"/>
          <w:szCs w:val="32"/>
        </w:rPr>
        <w:t xml:space="preserve">t </w:t>
      </w:r>
      <w:r w:rsidR="00285E73">
        <w:rPr>
          <w:sz w:val="32"/>
          <w:szCs w:val="32"/>
        </w:rPr>
        <w:t xml:space="preserve"> að </w:t>
      </w:r>
      <w:r w:rsidR="00E57DE0">
        <w:rPr>
          <w:sz w:val="32"/>
          <w:szCs w:val="32"/>
        </w:rPr>
        <w:t>opnunartími</w:t>
      </w:r>
      <w:r w:rsidR="00BC66DF">
        <w:rPr>
          <w:sz w:val="32"/>
          <w:szCs w:val="32"/>
        </w:rPr>
        <w:t xml:space="preserve"> í Seyðishólum, mætti vera lengri.  Þórunn Reynisdóttir, vill vita hvernig hvernig best væri að standa að sameiginlegri hátíð.  Guðjón Oddsson, telur að ef enginn vill gefa kost á sér vegna hátíðarinnar, væri best að hafa hana á 5 ára fresti.  Guðjón viðrar þá hugmynd, að leggja leiðslu ofanjarðar með nokkrum stútum  og niður í Hvítá.  Hafa sam</w:t>
      </w:r>
      <w:r w:rsidR="004129C9">
        <w:rPr>
          <w:sz w:val="32"/>
          <w:szCs w:val="32"/>
        </w:rPr>
        <w:t>band við Brunavarnir Suðurlands og kanna hverning best er að haga brunavörnum á svæðinu.</w:t>
      </w:r>
    </w:p>
    <w:p w:rsidR="00BC66DF" w:rsidRDefault="00BC66DF" w:rsidP="00E43471">
      <w:pPr>
        <w:spacing w:line="240" w:lineRule="auto"/>
        <w:rPr>
          <w:sz w:val="32"/>
          <w:szCs w:val="32"/>
        </w:rPr>
      </w:pPr>
    </w:p>
    <w:p w:rsidR="00BC66DF" w:rsidRDefault="00BC66DF" w:rsidP="00E43471">
      <w:pPr>
        <w:spacing w:line="240" w:lineRule="auto"/>
        <w:rPr>
          <w:sz w:val="32"/>
          <w:szCs w:val="32"/>
        </w:rPr>
      </w:pPr>
      <w:r>
        <w:rPr>
          <w:sz w:val="32"/>
          <w:szCs w:val="32"/>
        </w:rPr>
        <w:t>Fundi slitið kl. 14:3</w:t>
      </w:r>
      <w:bookmarkStart w:id="0" w:name="_GoBack"/>
      <w:bookmarkEnd w:id="0"/>
      <w:r>
        <w:rPr>
          <w:sz w:val="32"/>
          <w:szCs w:val="32"/>
        </w:rPr>
        <w:t>0</w:t>
      </w:r>
    </w:p>
    <w:p w:rsidR="00BC66DF" w:rsidRDefault="00BC66DF" w:rsidP="00E43471">
      <w:pPr>
        <w:spacing w:line="240" w:lineRule="auto"/>
        <w:rPr>
          <w:sz w:val="32"/>
          <w:szCs w:val="32"/>
        </w:rPr>
      </w:pPr>
      <w:r>
        <w:rPr>
          <w:sz w:val="32"/>
          <w:szCs w:val="32"/>
        </w:rPr>
        <w:t>Steinunn María Jónsdóttir, ritari</w:t>
      </w:r>
    </w:p>
    <w:p w:rsidR="00BC66DF" w:rsidRPr="00E43471" w:rsidRDefault="00BC66DF" w:rsidP="00E43471">
      <w:pPr>
        <w:spacing w:line="240" w:lineRule="auto"/>
        <w:rPr>
          <w:sz w:val="32"/>
          <w:szCs w:val="32"/>
        </w:rPr>
      </w:pPr>
    </w:p>
    <w:p w:rsidR="00A803A5" w:rsidRPr="00A803A5" w:rsidRDefault="00A803A5" w:rsidP="00A803A5">
      <w:pPr>
        <w:spacing w:line="240" w:lineRule="auto"/>
        <w:rPr>
          <w:sz w:val="32"/>
          <w:szCs w:val="32"/>
        </w:rPr>
      </w:pPr>
    </w:p>
    <w:p w:rsidR="00C2540A" w:rsidRPr="00C2540A" w:rsidRDefault="00C2540A" w:rsidP="00C2540A">
      <w:pPr>
        <w:spacing w:line="240" w:lineRule="auto"/>
        <w:rPr>
          <w:sz w:val="32"/>
          <w:szCs w:val="32"/>
        </w:rPr>
      </w:pPr>
    </w:p>
    <w:p w:rsidR="00C2540A" w:rsidRPr="00C2540A" w:rsidRDefault="00C2540A" w:rsidP="00C2540A">
      <w:pPr>
        <w:pStyle w:val="ListParagraph"/>
        <w:spacing w:line="240" w:lineRule="auto"/>
        <w:rPr>
          <w:sz w:val="32"/>
          <w:szCs w:val="32"/>
        </w:rPr>
      </w:pPr>
    </w:p>
    <w:p w:rsidR="007120E1" w:rsidRPr="007120E1" w:rsidRDefault="007120E1" w:rsidP="007120E1">
      <w:pPr>
        <w:spacing w:line="240" w:lineRule="auto"/>
        <w:rPr>
          <w:sz w:val="32"/>
          <w:szCs w:val="32"/>
        </w:rPr>
      </w:pPr>
    </w:p>
    <w:p w:rsidR="007120E1" w:rsidRPr="007120E1" w:rsidRDefault="003A0A6B" w:rsidP="007120E1">
      <w:pPr>
        <w:spacing w:line="240" w:lineRule="auto"/>
        <w:ind w:left="360"/>
        <w:rPr>
          <w:b/>
          <w:sz w:val="32"/>
          <w:szCs w:val="32"/>
        </w:rPr>
      </w:pPr>
      <w:r w:rsidRPr="007120E1">
        <w:rPr>
          <w:b/>
          <w:sz w:val="32"/>
          <w:szCs w:val="32"/>
        </w:rPr>
        <w:t xml:space="preserve">                                             </w:t>
      </w:r>
    </w:p>
    <w:p w:rsidR="00370331" w:rsidRPr="00304BCC" w:rsidRDefault="003A0A6B" w:rsidP="00370331">
      <w:pPr>
        <w:spacing w:line="240" w:lineRule="auto"/>
        <w:rPr>
          <w:b/>
          <w:sz w:val="32"/>
          <w:szCs w:val="32"/>
        </w:rPr>
      </w:pPr>
      <w:r w:rsidRPr="007120E1">
        <w:rPr>
          <w:b/>
          <w:sz w:val="32"/>
          <w:szCs w:val="32"/>
        </w:rPr>
        <w:t xml:space="preserve">                                                                                                                                                        </w:t>
      </w:r>
      <w:r w:rsidR="00304BCC">
        <w:rPr>
          <w:b/>
          <w:sz w:val="32"/>
          <w:szCs w:val="32"/>
        </w:rPr>
        <w:t xml:space="preserve">                               </w:t>
      </w:r>
    </w:p>
    <w:sectPr w:rsidR="00370331" w:rsidRPr="00304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170"/>
    <w:multiLevelType w:val="hybridMultilevel"/>
    <w:tmpl w:val="7C985426"/>
    <w:lvl w:ilvl="0" w:tplc="040F000F">
      <w:start w:val="1"/>
      <w:numFmt w:val="decimal"/>
      <w:lvlText w:val="%1."/>
      <w:lvlJc w:val="left"/>
      <w:pPr>
        <w:ind w:left="720" w:hanging="360"/>
      </w:pPr>
      <w:rPr>
        <w:rFonts w:hint="default"/>
        <w:b w:val="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nsid w:val="41B27B88"/>
    <w:multiLevelType w:val="hybridMultilevel"/>
    <w:tmpl w:val="42201D4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nsid w:val="44052465"/>
    <w:multiLevelType w:val="hybridMultilevel"/>
    <w:tmpl w:val="A828997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nsid w:val="5FCF4FE6"/>
    <w:multiLevelType w:val="hybridMultilevel"/>
    <w:tmpl w:val="9280E01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nsid w:val="65C74253"/>
    <w:multiLevelType w:val="hybridMultilevel"/>
    <w:tmpl w:val="DC0076A2"/>
    <w:lvl w:ilvl="0" w:tplc="DF0A219C">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F2"/>
    <w:rsid w:val="00004A7F"/>
    <w:rsid w:val="00243451"/>
    <w:rsid w:val="00265A41"/>
    <w:rsid w:val="00285E73"/>
    <w:rsid w:val="00304BCC"/>
    <w:rsid w:val="003339A3"/>
    <w:rsid w:val="00370331"/>
    <w:rsid w:val="003A0A6B"/>
    <w:rsid w:val="004129C9"/>
    <w:rsid w:val="007120E1"/>
    <w:rsid w:val="00791830"/>
    <w:rsid w:val="007A4AFD"/>
    <w:rsid w:val="00A803A5"/>
    <w:rsid w:val="00AB1022"/>
    <w:rsid w:val="00BC66DF"/>
    <w:rsid w:val="00C2540A"/>
    <w:rsid w:val="00C97580"/>
    <w:rsid w:val="00D54CF2"/>
    <w:rsid w:val="00E43471"/>
    <w:rsid w:val="00E57DE0"/>
    <w:rsid w:val="00E65057"/>
    <w:rsid w:val="00ED6FB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Steinunn María Jónsdóttir</dc:creator>
  <cp:lastModifiedBy>Steinunn María Jónsdóttir</cp:lastModifiedBy>
  <cp:revision>2</cp:revision>
  <dcterms:created xsi:type="dcterms:W3CDTF">2016-06-09T22:22:00Z</dcterms:created>
  <dcterms:modified xsi:type="dcterms:W3CDTF">2016-06-09T22:22:00Z</dcterms:modified>
</cp:coreProperties>
</file>